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tabs>
          <w:tab w:val="clear" w:pos="720"/>
          <w:tab w:val="left" w:pos="3420" w:leader="none"/>
        </w:tabs>
        <w:spacing w:lineRule="auto" w:line="240" w:before="0" w:after="0"/>
        <w:rPr>
          <w:rFonts w:ascii="Calibri" w:hAnsi="Calibri"/>
          <w:b/>
          <w:b/>
          <w:bCs/>
          <w:sz w:val="26"/>
          <w:szCs w:val="26"/>
        </w:rPr>
      </w:pPr>
      <w:r>
        <w:rPr>
          <w:rFonts w:eastAsia="Times New Roman" w:cs="Times New Roman" w:ascii="Calibri" w:hAnsi="Calibri"/>
          <w:b/>
          <w:bCs/>
          <w:color w:val="000000"/>
          <w:sz w:val="26"/>
          <w:szCs w:val="26"/>
          <w:highlight w:val="white"/>
        </w:rPr>
        <w:t>ANEXO IV</w:t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ascii="Calibri" w:hAnsi="Calibri"/>
          <w:b/>
          <w:b/>
          <w:bCs/>
          <w:sz w:val="26"/>
          <w:szCs w:val="26"/>
        </w:rPr>
      </w:pPr>
      <w:r>
        <w:rPr>
          <w:rFonts w:eastAsia="Times New Roman" w:cs="Times New Roman" w:ascii="Calibri" w:hAnsi="Calibri"/>
          <w:b/>
          <w:bCs/>
          <w:color w:val="000000"/>
          <w:sz w:val="26"/>
          <w:szCs w:val="26"/>
          <w:highlight w:val="white"/>
        </w:rPr>
        <w:t>MODELO DE RESULTADO DA AVALIAÇÃO DA UNIDADE</w:t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</w:rPr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</w:rPr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</w:rPr>
      </w:r>
    </w:p>
    <w:tbl>
      <w:tblPr>
        <w:tblW w:w="9075" w:type="dxa"/>
        <w:jc w:val="left"/>
        <w:tblInd w:w="-1" w:type="dxa"/>
        <w:tblBorders>
          <w:top w:val="single" w:sz="4" w:space="0" w:color="2F2F2F"/>
          <w:left w:val="single" w:sz="4" w:space="0" w:color="2F2F2F"/>
          <w:bottom w:val="single" w:sz="4" w:space="0" w:color="2F2F2F"/>
          <w:right w:val="single" w:sz="4" w:space="0" w:color="2F2F2F"/>
          <w:insideH w:val="single" w:sz="4" w:space="0" w:color="2F2F2F"/>
          <w:insideV w:val="single" w:sz="4" w:space="0" w:color="2F2F2F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4470"/>
        <w:gridCol w:w="2160"/>
      </w:tblGrid>
      <w:tr>
        <w:trPr>
          <w:trHeight w:val="325" w:hRule="atLeast"/>
        </w:trPr>
        <w:tc>
          <w:tcPr>
            <w:tcW w:w="9075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color="auto" w:fill="D7D7D7" w:val="clear"/>
          </w:tcPr>
          <w:p>
            <w:pPr>
              <w:pStyle w:val="Corpodotexto"/>
              <w:spacing w:lineRule="auto" w:line="360" w:before="0" w:after="140"/>
              <w:ind w:left="0" w:right="0" w:firstLine="17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UNIDADE:</w:t>
            </w:r>
          </w:p>
          <w:p>
            <w:pPr>
              <w:pStyle w:val="Corpodotexto"/>
              <w:spacing w:lineRule="auto" w:line="360" w:before="0" w:after="140"/>
              <w:ind w:left="-1134" w:right="0" w:hanging="0"/>
              <w:jc w:val="both"/>
              <w:rPr>
                <w:rFonts w:ascii="Calibri" w:hAnsi="Calibri"/>
                <w:b/>
                <w:b/>
                <w:bCs/>
                <w:sz w:val="21"/>
                <w:szCs w:val="24"/>
              </w:rPr>
            </w:pPr>
            <w:r>
              <w:rPr>
                <w:rFonts w:ascii="Calibri" w:hAnsi="Calibri"/>
                <w:b/>
                <w:bCs/>
                <w:sz w:val="21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9075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color="auto" w:fill="D7D7D7" w:val="clear"/>
          </w:tcPr>
          <w:p>
            <w:pPr>
              <w:pStyle w:val="Corpodotexto"/>
              <w:spacing w:lineRule="auto" w:line="360" w:before="0" w:after="140"/>
              <w:ind w:left="0" w:right="0" w:firstLine="17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COORDENADOR:</w:t>
            </w:r>
          </w:p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1"/>
                <w:szCs w:val="24"/>
              </w:rPr>
            </w:pPr>
            <w:r>
              <w:rPr>
                <w:rFonts w:ascii="Calibri" w:hAnsi="Calibri"/>
                <w:b/>
                <w:bCs/>
                <w:sz w:val="21"/>
                <w:szCs w:val="24"/>
              </w:rPr>
            </w:r>
          </w:p>
        </w:tc>
      </w:tr>
      <w:tr>
        <w:trPr>
          <w:trHeight w:val="652" w:hRule="atLeast"/>
        </w:trPr>
        <w:tc>
          <w:tcPr>
            <w:tcW w:w="9075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color="auto" w:fill="D7D7D7" w:val="clear"/>
          </w:tcPr>
          <w:p>
            <w:pPr>
              <w:pStyle w:val="Corpodotexto"/>
              <w:spacing w:lineRule="auto" w:line="360" w:before="0" w:after="140"/>
              <w:ind w:left="0" w:right="0" w:firstLine="113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PLANO DE TRABALHO:</w:t>
            </w:r>
          </w:p>
        </w:tc>
      </w:tr>
      <w:tr>
        <w:trPr>
          <w:trHeight w:val="621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color="auto" w:fill="D7D7D7" w:val="clear"/>
            <w:vAlign w:val="center"/>
          </w:tcPr>
          <w:p>
            <w:pPr>
              <w:pStyle w:val="Corpodotexto"/>
              <w:spacing w:lineRule="auto" w:line="36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ORDEM DE</w:t>
            </w:r>
          </w:p>
          <w:p>
            <w:pPr>
              <w:pStyle w:val="Corpodotexto"/>
              <w:spacing w:lineRule="auto" w:line="360" w:before="0" w:after="1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color="auto" w:fill="D7D7D7" w:val="clear"/>
            <w:vAlign w:val="center"/>
          </w:tcPr>
          <w:p>
            <w:pPr>
              <w:pStyle w:val="Corpodotexto"/>
              <w:spacing w:lineRule="auto" w:line="360" w:before="0" w:after="1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color="auto" w:fill="D7D7D7" w:val="clear"/>
            <w:vAlign w:val="center"/>
          </w:tcPr>
          <w:p>
            <w:pPr>
              <w:pStyle w:val="Corpodotexto"/>
              <w:spacing w:lineRule="auto" w:line="360" w:before="0" w:after="14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OBSERVAÇÕES</w:t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  <w:vAlign w:val="center"/>
          </w:tcPr>
          <w:p>
            <w:pPr>
              <w:pStyle w:val="Corpodotexto"/>
              <w:spacing w:lineRule="auto" w:line="360" w:before="0" w:after="140"/>
              <w:ind w:left="170" w:right="0" w:hanging="0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7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  <w:insideH w:val="single" w:sz="4" w:space="0" w:color="2F2F2F"/>
              <w:insideV w:val="single" w:sz="4" w:space="0" w:color="2F2F2F"/>
            </w:tcBorders>
            <w:shd w:fill="auto" w:val="clear"/>
          </w:tcPr>
          <w:p>
            <w:pPr>
              <w:pStyle w:val="Corpodotexto"/>
              <w:spacing w:lineRule="auto" w:line="360" w:before="0" w:after="14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</w:rPr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highlight w:val="white"/>
        </w:rPr>
        <w:t>Cidade Universitária Prof. José Aloísio de Campos,</w:t>
        <w:tab/>
        <w:t xml:space="preserve">   de</w:t>
        <w:tab/>
        <w:t xml:space="preserve">                    de   20</w:t>
        <w:tab/>
        <w:t xml:space="preserve">      .</w:t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color w:val="000000"/>
          <w:highlight w:val="whit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highlight w:val="white"/>
        </w:rPr>
        <w:t>_________________________________</w:t>
      </w:r>
    </w:p>
    <w:p>
      <w:pPr>
        <w:pStyle w:val="Normal1"/>
        <w:tabs>
          <w:tab w:val="clear" w:pos="720"/>
          <w:tab w:val="left" w:pos="3420" w:leader="none"/>
        </w:tabs>
        <w:spacing w:lineRule="auto" w:line="240" w:before="0" w:after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highlight w:val="white"/>
        </w:rPr>
        <w:t>ASSINATURA DO COORDENADOR DO PLANO</w:t>
      </w:r>
    </w:p>
    <w:sectPr>
      <w:headerReference w:type="default" r:id="rId2"/>
      <w:type w:val="nextPage"/>
      <w:pgSz w:w="11906" w:h="16838"/>
      <w:pgMar w:left="1701" w:right="1134" w:header="1019" w:top="1701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oto Serif CJK SC" w:cs="FreeSans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b w:val="fals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FZSongS-Extended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erif CJK SC" w:cs="Free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spacing w:lineRule="auto" w:line="360"/>
      <w:jc w:val="center"/>
    </w:pPr>
    <w:rPr>
      <w:rFonts w:ascii="Arial" w:hAnsi="Arial" w:eastAsia="Arial" w:cs="Arial"/>
      <w:sz w:val="24"/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LibreOffice/6.1.3.2$Linux_X86_64 LibreOffice_project/86daf60bf00efa86ad547e59e09d6bb77c699acb</Application>
  <Pages>1</Pages>
  <Words>46</Words>
  <Characters>255</Characters>
  <CharactersWithSpaces>310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2018-12-05T12:56:56Z</dcterms:modified>
  <cp:revision>1</cp:revision>
  <dc:subject/>
  <dc:title/>
</cp:coreProperties>
</file>